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8861" w14:textId="77777777" w:rsidR="008A1062" w:rsidRDefault="008A1062" w:rsidP="009248E9">
      <w:pPr>
        <w:pStyle w:val="Ttulo2"/>
        <w:spacing w:before="0"/>
        <w:jc w:val="center"/>
        <w:rPr>
          <w:rFonts w:ascii="Arial Narrow" w:hAnsi="Arial Narrow"/>
          <w:b w:val="0"/>
          <w:color w:val="auto"/>
          <w:sz w:val="24"/>
          <w:szCs w:val="24"/>
          <w:u w:val="single"/>
        </w:rPr>
      </w:pPr>
    </w:p>
    <w:p w14:paraId="0050DE1D" w14:textId="77777777" w:rsidR="00E27FDF" w:rsidRPr="00E27FDF" w:rsidRDefault="00E27FDF" w:rsidP="00E27FDF"/>
    <w:p w14:paraId="3965AF17" w14:textId="3CA43051" w:rsidR="009248E9" w:rsidRPr="009248E9" w:rsidRDefault="009248E9" w:rsidP="009248E9">
      <w:pPr>
        <w:pStyle w:val="Ttulo2"/>
        <w:spacing w:before="0"/>
        <w:jc w:val="center"/>
        <w:rPr>
          <w:rFonts w:ascii="Arial Narrow" w:hAnsi="Arial Narrow"/>
          <w:b w:val="0"/>
          <w:color w:val="auto"/>
          <w:sz w:val="24"/>
          <w:szCs w:val="24"/>
          <w:u w:val="single"/>
        </w:rPr>
      </w:pPr>
      <w:r w:rsidRPr="009248E9">
        <w:rPr>
          <w:rFonts w:ascii="Arial Narrow" w:hAnsi="Arial Narrow"/>
          <w:b w:val="0"/>
          <w:color w:val="auto"/>
          <w:sz w:val="24"/>
          <w:szCs w:val="24"/>
          <w:u w:val="single"/>
        </w:rPr>
        <w:t>EDITAL DE CHAMA</w:t>
      </w:r>
      <w:r w:rsidR="008A1062">
        <w:rPr>
          <w:rFonts w:ascii="Arial Narrow" w:hAnsi="Arial Narrow"/>
          <w:b w:val="0"/>
          <w:color w:val="auto"/>
          <w:sz w:val="24"/>
          <w:szCs w:val="24"/>
          <w:u w:val="single"/>
        </w:rPr>
        <w:t>MENTO</w:t>
      </w:r>
      <w:r w:rsidRPr="009248E9">
        <w:rPr>
          <w:rFonts w:ascii="Arial Narrow" w:hAnsi="Arial Narrow"/>
          <w:b w:val="0"/>
          <w:color w:val="auto"/>
          <w:sz w:val="24"/>
          <w:szCs w:val="24"/>
          <w:u w:val="single"/>
        </w:rPr>
        <w:t xml:space="preserve"> PÚBLIC</w:t>
      </w:r>
      <w:r w:rsidR="008A1062">
        <w:rPr>
          <w:rFonts w:ascii="Arial Narrow" w:hAnsi="Arial Narrow"/>
          <w:b w:val="0"/>
          <w:color w:val="auto"/>
          <w:sz w:val="24"/>
          <w:szCs w:val="24"/>
          <w:u w:val="single"/>
        </w:rPr>
        <w:t>O</w:t>
      </w:r>
      <w:r w:rsidRPr="009248E9">
        <w:rPr>
          <w:rFonts w:ascii="Arial Narrow" w:hAnsi="Arial Narrow"/>
          <w:b w:val="0"/>
          <w:color w:val="auto"/>
          <w:sz w:val="24"/>
          <w:szCs w:val="24"/>
          <w:u w:val="single"/>
        </w:rPr>
        <w:t xml:space="preserve"> Nº 00</w:t>
      </w:r>
      <w:r w:rsidR="0095145F">
        <w:rPr>
          <w:rFonts w:ascii="Arial Narrow" w:hAnsi="Arial Narrow"/>
          <w:b w:val="0"/>
          <w:color w:val="auto"/>
          <w:sz w:val="24"/>
          <w:szCs w:val="24"/>
          <w:u w:val="single"/>
        </w:rPr>
        <w:t>1</w:t>
      </w:r>
      <w:r w:rsidRPr="009248E9">
        <w:rPr>
          <w:rFonts w:ascii="Arial Narrow" w:hAnsi="Arial Narrow"/>
          <w:b w:val="0"/>
          <w:color w:val="auto"/>
          <w:sz w:val="24"/>
          <w:szCs w:val="24"/>
          <w:u w:val="single"/>
        </w:rPr>
        <w:t>/20</w:t>
      </w:r>
      <w:r w:rsidR="00573190">
        <w:rPr>
          <w:rFonts w:ascii="Arial Narrow" w:hAnsi="Arial Narrow"/>
          <w:b w:val="0"/>
          <w:color w:val="auto"/>
          <w:sz w:val="24"/>
          <w:szCs w:val="24"/>
          <w:u w:val="single"/>
        </w:rPr>
        <w:t>2</w:t>
      </w:r>
      <w:r w:rsidR="006A51B3">
        <w:rPr>
          <w:rFonts w:ascii="Arial Narrow" w:hAnsi="Arial Narrow"/>
          <w:b w:val="0"/>
          <w:color w:val="auto"/>
          <w:sz w:val="24"/>
          <w:szCs w:val="24"/>
          <w:u w:val="single"/>
        </w:rPr>
        <w:t>3</w:t>
      </w:r>
    </w:p>
    <w:p w14:paraId="0CFAD3CF" w14:textId="77777777" w:rsidR="009248E9" w:rsidRPr="009248E9" w:rsidRDefault="009248E9" w:rsidP="009248E9">
      <w:pPr>
        <w:rPr>
          <w:rFonts w:ascii="Arial Narrow" w:hAnsi="Arial Narrow"/>
        </w:rPr>
      </w:pPr>
    </w:p>
    <w:p w14:paraId="0D9C74E2" w14:textId="77777777" w:rsidR="009248E9" w:rsidRPr="009248E9" w:rsidRDefault="009248E9" w:rsidP="009248E9"/>
    <w:p w14:paraId="463CBCEC" w14:textId="4EF2A5C7" w:rsidR="009248E9" w:rsidRPr="009248E9" w:rsidRDefault="009248E9" w:rsidP="009248E9">
      <w:pPr>
        <w:pStyle w:val="Ttulo3"/>
        <w:spacing w:before="0"/>
        <w:rPr>
          <w:rFonts w:ascii="Arial Narrow" w:hAnsi="Arial Narrow" w:cs="Arial"/>
          <w:color w:val="auto"/>
        </w:rPr>
      </w:pPr>
      <w:r w:rsidRPr="009248E9">
        <w:rPr>
          <w:rFonts w:ascii="Arial Narrow" w:hAnsi="Arial Narrow" w:cs="Arial"/>
          <w:color w:val="auto"/>
        </w:rPr>
        <w:t>Chama</w:t>
      </w:r>
      <w:r w:rsidR="008A1062">
        <w:rPr>
          <w:rFonts w:ascii="Arial Narrow" w:hAnsi="Arial Narrow" w:cs="Arial"/>
          <w:color w:val="auto"/>
        </w:rPr>
        <w:t>mento</w:t>
      </w:r>
      <w:r w:rsidRPr="009248E9">
        <w:rPr>
          <w:rFonts w:ascii="Arial Narrow" w:hAnsi="Arial Narrow" w:cs="Arial"/>
          <w:color w:val="auto"/>
        </w:rPr>
        <w:t xml:space="preserve"> Públic</w:t>
      </w:r>
      <w:r w:rsidR="008A1062">
        <w:rPr>
          <w:rFonts w:ascii="Arial Narrow" w:hAnsi="Arial Narrow" w:cs="Arial"/>
          <w:color w:val="auto"/>
        </w:rPr>
        <w:t>o</w:t>
      </w:r>
      <w:r w:rsidRPr="009248E9">
        <w:rPr>
          <w:rFonts w:ascii="Arial Narrow" w:hAnsi="Arial Narrow" w:cs="Arial"/>
          <w:color w:val="auto"/>
        </w:rPr>
        <w:t xml:space="preserve"> nº 00</w:t>
      </w:r>
      <w:r w:rsidR="0095145F">
        <w:rPr>
          <w:rFonts w:ascii="Arial Narrow" w:hAnsi="Arial Narrow" w:cs="Arial"/>
          <w:color w:val="auto"/>
        </w:rPr>
        <w:t>1</w:t>
      </w:r>
      <w:r w:rsidRPr="009248E9">
        <w:rPr>
          <w:rFonts w:ascii="Arial Narrow" w:hAnsi="Arial Narrow" w:cs="Arial"/>
          <w:color w:val="auto"/>
        </w:rPr>
        <w:t>/20</w:t>
      </w:r>
      <w:r w:rsidR="00573190">
        <w:rPr>
          <w:rFonts w:ascii="Arial Narrow" w:hAnsi="Arial Narrow" w:cs="Arial"/>
          <w:color w:val="auto"/>
        </w:rPr>
        <w:t>2</w:t>
      </w:r>
      <w:r w:rsidR="006A51B3">
        <w:rPr>
          <w:rFonts w:ascii="Arial Narrow" w:hAnsi="Arial Narrow" w:cs="Arial"/>
          <w:color w:val="auto"/>
        </w:rPr>
        <w:t>3</w:t>
      </w:r>
    </w:p>
    <w:p w14:paraId="232873C4" w14:textId="182F45AE" w:rsidR="009248E9" w:rsidRPr="009248E9" w:rsidRDefault="009248E9" w:rsidP="009248E9">
      <w:pPr>
        <w:rPr>
          <w:rFonts w:ascii="Arial Narrow" w:hAnsi="Arial Narrow" w:cs="Arial"/>
        </w:rPr>
      </w:pPr>
      <w:r w:rsidRPr="009248E9">
        <w:rPr>
          <w:rFonts w:ascii="Arial Narrow" w:hAnsi="Arial Narrow" w:cs="Arial"/>
        </w:rPr>
        <w:t xml:space="preserve">Protocolo Administrativo nº </w:t>
      </w:r>
      <w:r w:rsidR="00573190">
        <w:rPr>
          <w:rFonts w:ascii="Arial Narrow" w:hAnsi="Arial Narrow" w:cs="Arial"/>
        </w:rPr>
        <w:t>182/2021</w:t>
      </w:r>
    </w:p>
    <w:p w14:paraId="61EDEB5C" w14:textId="6511BC06" w:rsidR="009248E9" w:rsidRPr="009248E9" w:rsidRDefault="00490E2F" w:rsidP="009248E9">
      <w:pPr>
        <w:rPr>
          <w:rFonts w:ascii="Arial Narrow" w:hAnsi="Arial Narrow" w:cs="Arial"/>
        </w:rPr>
      </w:pPr>
      <w:r w:rsidRPr="00EB55D5">
        <w:rPr>
          <w:rFonts w:ascii="Arial Narrow" w:hAnsi="Arial Narrow" w:cs="Arial"/>
          <w:highlight w:val="yellow"/>
          <w:u w:val="single"/>
        </w:rPr>
        <w:t xml:space="preserve">Credenciamento </w:t>
      </w:r>
      <w:r w:rsidR="006A51B3" w:rsidRPr="00EB55D5">
        <w:rPr>
          <w:rFonts w:ascii="Arial Narrow" w:hAnsi="Arial Narrow" w:cs="Arial"/>
          <w:highlight w:val="yellow"/>
          <w:u w:val="single"/>
        </w:rPr>
        <w:t>de 29/05/2023 à 28/05/2024.</w:t>
      </w:r>
    </w:p>
    <w:p w14:paraId="7F6B1B5C" w14:textId="77777777" w:rsidR="009248E9" w:rsidRPr="009248E9" w:rsidRDefault="00490E2F" w:rsidP="009248E9">
      <w:pPr>
        <w:tabs>
          <w:tab w:val="left" w:pos="283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Vigência</w:t>
      </w:r>
      <w:r w:rsidR="009248E9" w:rsidRPr="009248E9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>12 meses</w:t>
      </w:r>
    </w:p>
    <w:p w14:paraId="4B058AB0" w14:textId="09ACB496" w:rsidR="009248E9" w:rsidRDefault="009248E9" w:rsidP="008A106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9" w:hanging="709"/>
        <w:jc w:val="both"/>
        <w:rPr>
          <w:rFonts w:ascii="Arial Narrow" w:hAnsi="Arial Narrow"/>
          <w:b/>
        </w:rPr>
      </w:pPr>
      <w:r w:rsidRPr="009248E9">
        <w:rPr>
          <w:rFonts w:ascii="Arial Narrow" w:hAnsi="Arial Narrow" w:cs="Arial"/>
          <w:u w:val="single"/>
        </w:rPr>
        <w:t>Objeto</w:t>
      </w:r>
      <w:r w:rsidRPr="009248E9">
        <w:rPr>
          <w:rFonts w:ascii="Arial Narrow" w:hAnsi="Arial Narrow" w:cs="Arial"/>
        </w:rPr>
        <w:t>:</w:t>
      </w:r>
      <w:r w:rsidRPr="009248E9">
        <w:rPr>
          <w:rFonts w:ascii="Arial Narrow" w:hAnsi="Arial Narrow" w:cs="Arial"/>
          <w:b/>
        </w:rPr>
        <w:t xml:space="preserve"> </w:t>
      </w:r>
      <w:r w:rsidR="006A51B3" w:rsidRPr="006A51B3">
        <w:rPr>
          <w:rFonts w:ascii="Arial Narrow" w:hAnsi="Arial Narrow"/>
          <w:b/>
          <w:bCs/>
          <w:sz w:val="22"/>
          <w:szCs w:val="22"/>
        </w:rPr>
        <w:t>CREDENCIAMENTO DE PESSOAS JURÍDICAS PARA A PRESTAÇÃO DE</w:t>
      </w:r>
      <w:r w:rsidR="006A51B3">
        <w:rPr>
          <w:rFonts w:ascii="Arial Narrow" w:hAnsi="Arial Narrow"/>
          <w:b/>
          <w:bCs/>
          <w:sz w:val="22"/>
          <w:szCs w:val="22"/>
        </w:rPr>
        <w:t xml:space="preserve"> </w:t>
      </w:r>
      <w:r w:rsidR="006A51B3" w:rsidRPr="006A51B3">
        <w:rPr>
          <w:rFonts w:ascii="Arial Narrow" w:hAnsi="Arial Narrow"/>
          <w:b/>
          <w:bCs/>
          <w:sz w:val="22"/>
          <w:szCs w:val="22"/>
        </w:rPr>
        <w:t>SERVIÇOS DE LAVAGENS DE VEÍCULOS E MÁQUINAS QUE COMPÕEM A FROTA DO MUNICIPIO DE COTIPORÃ</w:t>
      </w:r>
    </w:p>
    <w:p w14:paraId="2EA65BEE" w14:textId="77777777" w:rsidR="008A1062" w:rsidRPr="008A1062" w:rsidRDefault="008A1062" w:rsidP="008A106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9" w:hanging="709"/>
        <w:jc w:val="both"/>
        <w:rPr>
          <w:rFonts w:ascii="Arial Narrow" w:hAnsi="Arial Narrow"/>
          <w:b/>
        </w:rPr>
      </w:pPr>
    </w:p>
    <w:p w14:paraId="3F2172B5" w14:textId="77777777" w:rsidR="009248E9" w:rsidRPr="009248E9" w:rsidRDefault="009248E9" w:rsidP="009248E9">
      <w:pPr>
        <w:jc w:val="both"/>
        <w:rPr>
          <w:rFonts w:ascii="Arial Narrow" w:hAnsi="Arial Narrow" w:cs="Arial"/>
        </w:rPr>
      </w:pPr>
    </w:p>
    <w:p w14:paraId="013A5AE8" w14:textId="3A3DA425" w:rsidR="009248E9" w:rsidRPr="009248E9" w:rsidRDefault="009248E9" w:rsidP="009248E9">
      <w:pPr>
        <w:pStyle w:val="Corpodetexto"/>
        <w:spacing w:after="0"/>
        <w:jc w:val="both"/>
        <w:rPr>
          <w:rFonts w:ascii="Arial Narrow" w:hAnsi="Arial Narrow" w:cs="Arial"/>
        </w:rPr>
      </w:pPr>
      <w:r w:rsidRPr="009248E9">
        <w:rPr>
          <w:rFonts w:ascii="Arial Narrow" w:hAnsi="Arial Narrow"/>
        </w:rPr>
        <w:t xml:space="preserve">O MUNICÍPIO DE COTIPORÃ/RS, através de seu Prefeito Municipal o Senhor </w:t>
      </w:r>
      <w:r w:rsidR="0095145F">
        <w:rPr>
          <w:rFonts w:ascii="Arial Narrow" w:hAnsi="Arial Narrow"/>
        </w:rPr>
        <w:t>IV</w:t>
      </w:r>
      <w:r w:rsidR="00573190">
        <w:rPr>
          <w:rFonts w:ascii="Arial Narrow" w:hAnsi="Arial Narrow"/>
        </w:rPr>
        <w:t>ELTON MATEUS ZARDO</w:t>
      </w:r>
      <w:r w:rsidRPr="009248E9">
        <w:rPr>
          <w:rFonts w:ascii="Arial Narrow" w:hAnsi="Arial Narrow"/>
        </w:rPr>
        <w:t>, comunica aos interessados que está procedendo ao CHAMAMENTO PÚBLICO, para fins de CREDENCIAMENTO de interessados em prestar serviços constantes no objeto desta licitação,</w:t>
      </w:r>
      <w:r w:rsidRPr="009248E9">
        <w:rPr>
          <w:rFonts w:ascii="Arial Narrow" w:hAnsi="Arial Narrow" w:cs="Arial"/>
        </w:rPr>
        <w:t xml:space="preserve"> encerrando-se o prazo para recebimento dos envelopes das PROPOSTAS DE PREÇOS e dos DOCUMENTOS DE HABILITAÇÃO no dia e até a hora acima mencionados, na sala de licitações da Prefeitura Municipal.</w:t>
      </w:r>
    </w:p>
    <w:p w14:paraId="36BE1EE5" w14:textId="77777777" w:rsidR="009248E9" w:rsidRPr="009248E9" w:rsidRDefault="009248E9" w:rsidP="009248E9">
      <w:pPr>
        <w:pStyle w:val="Corpodetexto"/>
        <w:spacing w:after="0"/>
        <w:jc w:val="both"/>
        <w:rPr>
          <w:rFonts w:ascii="Arial Narrow" w:hAnsi="Arial Narrow"/>
        </w:rPr>
      </w:pPr>
    </w:p>
    <w:p w14:paraId="36B3FBE7" w14:textId="77777777" w:rsidR="009248E9" w:rsidRPr="009248E9" w:rsidRDefault="009248E9" w:rsidP="009248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9248E9">
        <w:rPr>
          <w:rFonts w:ascii="Arial Narrow" w:hAnsi="Arial Narrow" w:cs="Arial"/>
        </w:rPr>
        <w:t>A cópia do texto integral deste Edital está disponível, para consulta por parte dos interessados, na sala de licitações da Prefeitura Municipal, na Rua Silveira Martins, 163, Cotiporã/RS, CEP: 95</w:t>
      </w:r>
      <w:r w:rsidR="000B7F42">
        <w:rPr>
          <w:rFonts w:ascii="Arial Narrow" w:hAnsi="Arial Narrow" w:cs="Arial"/>
        </w:rPr>
        <w:t>.</w:t>
      </w:r>
      <w:r w:rsidRPr="009248E9">
        <w:rPr>
          <w:rFonts w:ascii="Arial Narrow" w:hAnsi="Arial Narrow" w:cs="Arial"/>
        </w:rPr>
        <w:t>335-000</w:t>
      </w:r>
      <w:r w:rsidR="000B7F42">
        <w:rPr>
          <w:rFonts w:ascii="Arial Narrow" w:hAnsi="Arial Narrow" w:cs="Arial"/>
        </w:rPr>
        <w:t xml:space="preserve"> -</w:t>
      </w:r>
      <w:r w:rsidRPr="009248E9">
        <w:rPr>
          <w:rFonts w:ascii="Arial Narrow" w:hAnsi="Arial Narrow" w:cs="Arial"/>
        </w:rPr>
        <w:t xml:space="preserve"> telefone: (54) 3446 2800 e/ou no site: </w:t>
      </w:r>
      <w:hyperlink r:id="rId7" w:history="1">
        <w:r w:rsidRPr="009248E9">
          <w:rPr>
            <w:rStyle w:val="Hyperlink"/>
            <w:rFonts w:ascii="Arial Narrow" w:hAnsi="Arial Narrow" w:cs="Arial"/>
            <w:color w:val="auto"/>
          </w:rPr>
          <w:t>www.cotipora.rs.gov.br</w:t>
        </w:r>
      </w:hyperlink>
      <w:r w:rsidRPr="009248E9">
        <w:rPr>
          <w:rFonts w:ascii="Arial Narrow" w:hAnsi="Arial Narrow" w:cs="Arial"/>
        </w:rPr>
        <w:t xml:space="preserve"> .</w:t>
      </w:r>
    </w:p>
    <w:p w14:paraId="31D3A183" w14:textId="77777777" w:rsidR="009248E9" w:rsidRPr="009248E9" w:rsidRDefault="009248E9" w:rsidP="009248E9">
      <w:pPr>
        <w:pStyle w:val="Corpodetexto"/>
        <w:spacing w:after="0"/>
        <w:rPr>
          <w:rFonts w:ascii="Arial Narrow" w:hAnsi="Arial Narrow"/>
        </w:rPr>
      </w:pPr>
    </w:p>
    <w:p w14:paraId="1EE7FB34" w14:textId="41115C1E" w:rsidR="009248E9" w:rsidRPr="009248E9" w:rsidRDefault="009248E9" w:rsidP="009248E9">
      <w:pPr>
        <w:pStyle w:val="Corpodetexto"/>
        <w:spacing w:after="0"/>
        <w:rPr>
          <w:rFonts w:ascii="Arial Narrow" w:hAnsi="Arial Narrow"/>
        </w:rPr>
      </w:pPr>
      <w:proofErr w:type="spellStart"/>
      <w:r w:rsidRPr="009248E9">
        <w:rPr>
          <w:rFonts w:ascii="Arial Narrow" w:hAnsi="Arial Narrow"/>
        </w:rPr>
        <w:t>Cotiporã</w:t>
      </w:r>
      <w:proofErr w:type="spellEnd"/>
      <w:r w:rsidRPr="009248E9">
        <w:rPr>
          <w:rFonts w:ascii="Arial Narrow" w:hAnsi="Arial Narrow"/>
        </w:rPr>
        <w:t xml:space="preserve">, </w:t>
      </w:r>
      <w:r w:rsidR="006A51B3">
        <w:rPr>
          <w:rFonts w:ascii="Arial Narrow" w:hAnsi="Arial Narrow"/>
        </w:rPr>
        <w:t>29 de maio de 2023</w:t>
      </w:r>
    </w:p>
    <w:p w14:paraId="449CC0D9" w14:textId="77777777" w:rsidR="009248E9" w:rsidRPr="009248E9" w:rsidRDefault="009248E9" w:rsidP="009248E9">
      <w:pPr>
        <w:jc w:val="center"/>
        <w:rPr>
          <w:rFonts w:ascii="Arial Narrow" w:hAnsi="Arial Narrow"/>
        </w:rPr>
      </w:pPr>
    </w:p>
    <w:p w14:paraId="4C9F1F32" w14:textId="77777777" w:rsidR="009248E9" w:rsidRPr="009248E9" w:rsidRDefault="009248E9" w:rsidP="009248E9">
      <w:pPr>
        <w:jc w:val="center"/>
      </w:pPr>
    </w:p>
    <w:p w14:paraId="0F7C9D41" w14:textId="77777777" w:rsidR="009248E9" w:rsidRDefault="009248E9" w:rsidP="009248E9">
      <w:pPr>
        <w:jc w:val="center"/>
      </w:pPr>
    </w:p>
    <w:p w14:paraId="0FF0AE61" w14:textId="77777777" w:rsidR="006A51B3" w:rsidRPr="009248E9" w:rsidRDefault="006A51B3" w:rsidP="009248E9">
      <w:pPr>
        <w:jc w:val="center"/>
      </w:pPr>
    </w:p>
    <w:p w14:paraId="3AA98328" w14:textId="77777777" w:rsidR="009248E9" w:rsidRPr="009248E9" w:rsidRDefault="009248E9" w:rsidP="009248E9">
      <w:pPr>
        <w:jc w:val="center"/>
      </w:pPr>
    </w:p>
    <w:p w14:paraId="14196662" w14:textId="5D4FCB28" w:rsidR="009248E9" w:rsidRPr="009248E9" w:rsidRDefault="0095145F" w:rsidP="009248E9">
      <w:pPr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</w:t>
      </w:r>
      <w:r w:rsidR="00573190">
        <w:rPr>
          <w:rFonts w:ascii="Arial Narrow" w:hAnsi="Arial Narrow"/>
          <w:b/>
        </w:rPr>
        <w:t>ELTON MATEUS ZARDO</w:t>
      </w:r>
    </w:p>
    <w:p w14:paraId="2D7970B4" w14:textId="2B60EABA" w:rsidR="009248E9" w:rsidRPr="009248E9" w:rsidRDefault="009248E9" w:rsidP="009248E9">
      <w:pPr>
        <w:tabs>
          <w:tab w:val="left" w:pos="2835"/>
        </w:tabs>
        <w:jc w:val="center"/>
        <w:rPr>
          <w:rFonts w:ascii="Arial Narrow" w:hAnsi="Arial Narrow"/>
        </w:rPr>
      </w:pPr>
      <w:r w:rsidRPr="009248E9">
        <w:rPr>
          <w:rFonts w:ascii="Arial Narrow" w:hAnsi="Arial Narrow"/>
        </w:rPr>
        <w:t xml:space="preserve">Prefeito Municipal </w:t>
      </w:r>
    </w:p>
    <w:p w14:paraId="26E57E96" w14:textId="77777777" w:rsidR="009248E9" w:rsidRPr="009248E9" w:rsidRDefault="009248E9" w:rsidP="009248E9">
      <w:pPr>
        <w:jc w:val="center"/>
        <w:rPr>
          <w:rFonts w:ascii="Arial" w:hAnsi="Arial" w:cs="Arial"/>
        </w:rPr>
      </w:pPr>
    </w:p>
    <w:p w14:paraId="4D360820" w14:textId="77777777" w:rsidR="009B6126" w:rsidRPr="009248E9" w:rsidRDefault="009B6126" w:rsidP="009248E9"/>
    <w:sectPr w:rsidR="009B6126" w:rsidRPr="009248E9" w:rsidSect="009B0A58">
      <w:headerReference w:type="default" r:id="rId8"/>
      <w:footerReference w:type="default" r:id="rId9"/>
      <w:pgSz w:w="11906" w:h="16838"/>
      <w:pgMar w:top="2517" w:right="991" w:bottom="1417" w:left="1701" w:header="708" w:footer="2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F0D5" w14:textId="77777777" w:rsidR="002F49E2" w:rsidRDefault="002F49E2" w:rsidP="00965D67">
      <w:r>
        <w:separator/>
      </w:r>
    </w:p>
  </w:endnote>
  <w:endnote w:type="continuationSeparator" w:id="0">
    <w:p w14:paraId="610EDBCD" w14:textId="77777777" w:rsidR="002F49E2" w:rsidRDefault="002F49E2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9069" w14:textId="77777777" w:rsidR="00965D67" w:rsidRPr="008F42AA" w:rsidRDefault="00965D67" w:rsidP="00965D67">
    <w:pPr>
      <w:pStyle w:val="Rodap"/>
      <w:jc w:val="center"/>
      <w:rPr>
        <w:rFonts w:ascii="Arial Narrow" w:hAnsi="Arial Narrow" w:cs="Miriam Fixed"/>
        <w:sz w:val="20"/>
        <w:szCs w:val="20"/>
      </w:rPr>
    </w:pPr>
    <w:r w:rsidRPr="008F42AA">
      <w:rPr>
        <w:rFonts w:ascii="Arial Narrow" w:hAnsi="Arial Narrow" w:cs="Miriam Fixed"/>
        <w:sz w:val="20"/>
        <w:szCs w:val="20"/>
      </w:rPr>
      <w:t xml:space="preserve">RUA SILVEIRA MARTINS, 163 – </w:t>
    </w:r>
    <w:r w:rsidR="00467E81">
      <w:rPr>
        <w:rFonts w:ascii="Arial Narrow" w:hAnsi="Arial Narrow" w:cs="Miriam Fixed"/>
        <w:sz w:val="20"/>
        <w:szCs w:val="20"/>
      </w:rPr>
      <w:t>TELE</w:t>
    </w:r>
    <w:r w:rsidRPr="008F42AA">
      <w:rPr>
        <w:rFonts w:ascii="Arial Narrow" w:hAnsi="Arial Narrow" w:cs="Miriam Fixed"/>
        <w:sz w:val="20"/>
        <w:szCs w:val="20"/>
      </w:rPr>
      <w:t xml:space="preserve">FONE (54)3446 2800 – CNPJ: 90.898.487/0001-64 </w:t>
    </w:r>
  </w:p>
  <w:p w14:paraId="0D1BE756" w14:textId="77777777" w:rsidR="00965D67" w:rsidRPr="008F42AA" w:rsidRDefault="00042173" w:rsidP="00965D67">
    <w:pPr>
      <w:pStyle w:val="Rodap"/>
      <w:jc w:val="center"/>
      <w:rPr>
        <w:rFonts w:ascii="Arial Narrow" w:hAnsi="Arial Narrow" w:cs="Miriam Fixed"/>
        <w:sz w:val="20"/>
        <w:szCs w:val="20"/>
        <w:lang w:val="en-US"/>
      </w:rPr>
    </w:pPr>
    <w:r w:rsidRPr="008F42AA">
      <w:rPr>
        <w:rFonts w:ascii="Arial Narrow" w:hAnsi="Arial Narrow" w:cs="Miriam Fixed"/>
        <w:sz w:val="20"/>
        <w:szCs w:val="20"/>
        <w:lang w:val="en-US"/>
      </w:rPr>
      <w:t>www.cotipora.rs.gov.br</w:t>
    </w:r>
    <w:r w:rsidR="00965D67" w:rsidRPr="008F42AA">
      <w:rPr>
        <w:rFonts w:ascii="Arial Narrow" w:hAnsi="Arial Narrow" w:cs="Miriam Fixed"/>
        <w:sz w:val="20"/>
        <w:szCs w:val="20"/>
        <w:lang w:val="en-US"/>
      </w:rPr>
      <w:t xml:space="preserve"> </w:t>
    </w:r>
    <w:r w:rsidRPr="008F42AA">
      <w:rPr>
        <w:rFonts w:ascii="Arial Narrow" w:hAnsi="Arial Narrow" w:cs="Miriam Fixed"/>
        <w:sz w:val="20"/>
        <w:szCs w:val="20"/>
        <w:lang w:val="en-US"/>
      </w:rPr>
      <w:t xml:space="preserve">- </w:t>
    </w:r>
    <w:r w:rsidR="009B0A58">
      <w:rPr>
        <w:rFonts w:ascii="Arial Narrow" w:hAnsi="Arial Narrow" w:cs="Miriam Fixed"/>
        <w:sz w:val="20"/>
        <w:szCs w:val="20"/>
        <w:lang w:val="en-US"/>
      </w:rPr>
      <w:t>CEP: 95</w:t>
    </w:r>
    <w:r w:rsidR="00965D67" w:rsidRPr="008F42AA">
      <w:rPr>
        <w:rFonts w:ascii="Arial Narrow" w:hAnsi="Arial Narrow" w:cs="Miriam Fixed"/>
        <w:sz w:val="20"/>
        <w:szCs w:val="20"/>
        <w:lang w:val="en-US"/>
      </w:rPr>
      <w:t>335-000 – COTIPORÃ/RS</w:t>
    </w:r>
    <w:r w:rsidR="009B0A58">
      <w:rPr>
        <w:rFonts w:ascii="Arial Narrow" w:hAnsi="Arial Narrow" w:cs="Miriam Fixed"/>
        <w:sz w:val="20"/>
        <w:szCs w:val="20"/>
        <w:lang w:val="en-US"/>
      </w:rPr>
      <w:t>.</w:t>
    </w:r>
  </w:p>
  <w:p w14:paraId="028683E5" w14:textId="77777777" w:rsidR="00965D67" w:rsidRPr="0067203A" w:rsidRDefault="00965D67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BFFA" w14:textId="77777777" w:rsidR="002F49E2" w:rsidRDefault="002F49E2" w:rsidP="00965D67">
      <w:r>
        <w:separator/>
      </w:r>
    </w:p>
  </w:footnote>
  <w:footnote w:type="continuationSeparator" w:id="0">
    <w:p w14:paraId="06FC4F4E" w14:textId="77777777" w:rsidR="002F49E2" w:rsidRDefault="002F49E2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A645" w14:textId="77777777" w:rsidR="006A51B3" w:rsidRPr="0084175A" w:rsidRDefault="006A51B3" w:rsidP="006A51B3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7EDF91C9" wp14:editId="61E8BB70">
          <wp:extent cx="5400040" cy="131699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45EF90A8" w14:textId="6AC9C5A4" w:rsidR="00965D67" w:rsidRPr="006A51B3" w:rsidRDefault="00965D67" w:rsidP="006A51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000B"/>
    <w:rsid w:val="00042173"/>
    <w:rsid w:val="000434F2"/>
    <w:rsid w:val="00043F17"/>
    <w:rsid w:val="000519F6"/>
    <w:rsid w:val="0008465D"/>
    <w:rsid w:val="00095B1A"/>
    <w:rsid w:val="000B7F42"/>
    <w:rsid w:val="000C68A2"/>
    <w:rsid w:val="000D2F1B"/>
    <w:rsid w:val="00115603"/>
    <w:rsid w:val="0012624A"/>
    <w:rsid w:val="00134260"/>
    <w:rsid w:val="00156213"/>
    <w:rsid w:val="001C3B55"/>
    <w:rsid w:val="001C4B25"/>
    <w:rsid w:val="001D4354"/>
    <w:rsid w:val="001E1672"/>
    <w:rsid w:val="00220EBE"/>
    <w:rsid w:val="0023218B"/>
    <w:rsid w:val="002327E9"/>
    <w:rsid w:val="00234ACE"/>
    <w:rsid w:val="00253496"/>
    <w:rsid w:val="00261B06"/>
    <w:rsid w:val="00262171"/>
    <w:rsid w:val="00290A50"/>
    <w:rsid w:val="002A2994"/>
    <w:rsid w:val="002B4451"/>
    <w:rsid w:val="002B67F8"/>
    <w:rsid w:val="002F49E2"/>
    <w:rsid w:val="00311DF6"/>
    <w:rsid w:val="00311ED2"/>
    <w:rsid w:val="00347B53"/>
    <w:rsid w:val="003512C9"/>
    <w:rsid w:val="00395380"/>
    <w:rsid w:val="003A5F1A"/>
    <w:rsid w:val="003C2A24"/>
    <w:rsid w:val="003C4477"/>
    <w:rsid w:val="003F170C"/>
    <w:rsid w:val="003F43FD"/>
    <w:rsid w:val="003F5C5A"/>
    <w:rsid w:val="00432890"/>
    <w:rsid w:val="004438C6"/>
    <w:rsid w:val="00447C23"/>
    <w:rsid w:val="00454C29"/>
    <w:rsid w:val="00467E81"/>
    <w:rsid w:val="00490E2F"/>
    <w:rsid w:val="004D4704"/>
    <w:rsid w:val="00535013"/>
    <w:rsid w:val="00573190"/>
    <w:rsid w:val="005806AE"/>
    <w:rsid w:val="005A005C"/>
    <w:rsid w:val="005A04F5"/>
    <w:rsid w:val="005E1223"/>
    <w:rsid w:val="00603878"/>
    <w:rsid w:val="006167B2"/>
    <w:rsid w:val="00632A01"/>
    <w:rsid w:val="00640269"/>
    <w:rsid w:val="00645899"/>
    <w:rsid w:val="00662227"/>
    <w:rsid w:val="0067203A"/>
    <w:rsid w:val="00673FFD"/>
    <w:rsid w:val="006764BB"/>
    <w:rsid w:val="00685283"/>
    <w:rsid w:val="006A51B3"/>
    <w:rsid w:val="006C0BEE"/>
    <w:rsid w:val="006C4BD4"/>
    <w:rsid w:val="006F1C04"/>
    <w:rsid w:val="006F5E22"/>
    <w:rsid w:val="007070AD"/>
    <w:rsid w:val="00820169"/>
    <w:rsid w:val="0084175A"/>
    <w:rsid w:val="0084730A"/>
    <w:rsid w:val="00890A65"/>
    <w:rsid w:val="00892162"/>
    <w:rsid w:val="008931A3"/>
    <w:rsid w:val="008A1062"/>
    <w:rsid w:val="008D379A"/>
    <w:rsid w:val="008E7B83"/>
    <w:rsid w:val="008F42AA"/>
    <w:rsid w:val="0090523A"/>
    <w:rsid w:val="00911283"/>
    <w:rsid w:val="009248E9"/>
    <w:rsid w:val="00924AE9"/>
    <w:rsid w:val="00934585"/>
    <w:rsid w:val="0095145F"/>
    <w:rsid w:val="0095584C"/>
    <w:rsid w:val="00965D67"/>
    <w:rsid w:val="009B0A58"/>
    <w:rsid w:val="009B6126"/>
    <w:rsid w:val="009C1B34"/>
    <w:rsid w:val="00A2079B"/>
    <w:rsid w:val="00A76EB4"/>
    <w:rsid w:val="00AA64F0"/>
    <w:rsid w:val="00AB3649"/>
    <w:rsid w:val="00AC0A6F"/>
    <w:rsid w:val="00AE3125"/>
    <w:rsid w:val="00AF1FD5"/>
    <w:rsid w:val="00B357D6"/>
    <w:rsid w:val="00BA3A10"/>
    <w:rsid w:val="00BA5F2B"/>
    <w:rsid w:val="00BB2B8B"/>
    <w:rsid w:val="00BF4819"/>
    <w:rsid w:val="00C125C2"/>
    <w:rsid w:val="00C712A1"/>
    <w:rsid w:val="00C81B5B"/>
    <w:rsid w:val="00C85192"/>
    <w:rsid w:val="00C9689B"/>
    <w:rsid w:val="00CA76CB"/>
    <w:rsid w:val="00CD36C6"/>
    <w:rsid w:val="00CE1C93"/>
    <w:rsid w:val="00CF5A76"/>
    <w:rsid w:val="00D012E1"/>
    <w:rsid w:val="00D2042E"/>
    <w:rsid w:val="00D53754"/>
    <w:rsid w:val="00D54297"/>
    <w:rsid w:val="00D61D64"/>
    <w:rsid w:val="00DB46B9"/>
    <w:rsid w:val="00DC3180"/>
    <w:rsid w:val="00DE32DE"/>
    <w:rsid w:val="00DE7B40"/>
    <w:rsid w:val="00E17CCC"/>
    <w:rsid w:val="00E27FDF"/>
    <w:rsid w:val="00E303BD"/>
    <w:rsid w:val="00E54327"/>
    <w:rsid w:val="00E62258"/>
    <w:rsid w:val="00E90362"/>
    <w:rsid w:val="00EA589A"/>
    <w:rsid w:val="00EB55D5"/>
    <w:rsid w:val="00EC0872"/>
    <w:rsid w:val="00EE70D4"/>
    <w:rsid w:val="00F008D9"/>
    <w:rsid w:val="00F20179"/>
    <w:rsid w:val="00F25922"/>
    <w:rsid w:val="00F3535F"/>
    <w:rsid w:val="00F7520E"/>
    <w:rsid w:val="00F86FCE"/>
    <w:rsid w:val="00F91D5A"/>
    <w:rsid w:val="00F94AFC"/>
    <w:rsid w:val="00FB1E27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06D5"/>
  <w15:docId w15:val="{DAB06765-EF2F-49DD-9ED9-64E60F1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42AA"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8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8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42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4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F42A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F42AA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8F42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F42A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F42AA"/>
    <w:rPr>
      <w:rFonts w:eastAsiaTheme="minorEastAsia"/>
      <w:sz w:val="16"/>
      <w:szCs w:val="16"/>
      <w:lang w:eastAsia="pt-BR"/>
    </w:rPr>
  </w:style>
  <w:style w:type="paragraph" w:styleId="Data">
    <w:name w:val="Date"/>
    <w:basedOn w:val="Normal"/>
    <w:link w:val="DataChar"/>
    <w:rsid w:val="00D2042E"/>
    <w:pPr>
      <w:tabs>
        <w:tab w:val="left" w:pos="1134"/>
        <w:tab w:val="left" w:pos="1701"/>
      </w:tabs>
    </w:pPr>
    <w:rPr>
      <w:b/>
      <w:szCs w:val="20"/>
    </w:rPr>
  </w:style>
  <w:style w:type="character" w:customStyle="1" w:styleId="DataChar">
    <w:name w:val="Data Char"/>
    <w:basedOn w:val="Fontepargpadro"/>
    <w:link w:val="Data"/>
    <w:rsid w:val="00D204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3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92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8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rsid w:val="00924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tipora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7230-071A-46F5-AE96-B640EFE7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EXAMES DE LABORATÓRIO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NO MURAL</dc:title>
  <dc:subject>Chamamento Público</dc:subject>
  <dc:creator>Gilda Ana Marcon Moreira - Pref. Munic. de Cotiporã RS.</dc:creator>
  <cp:lastModifiedBy>Leticia Frizon</cp:lastModifiedBy>
  <cp:revision>42</cp:revision>
  <cp:lastPrinted>2023-05-26T16:00:00Z</cp:lastPrinted>
  <dcterms:created xsi:type="dcterms:W3CDTF">2015-01-20T10:04:00Z</dcterms:created>
  <dcterms:modified xsi:type="dcterms:W3CDTF">2023-05-26T16:02:00Z</dcterms:modified>
</cp:coreProperties>
</file>